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5A31" w14:textId="77777777" w:rsidR="006966B4" w:rsidRDefault="006966B4" w:rsidP="00696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IN-4-AHA Scale-up Model  </w:t>
      </w:r>
      <w:r>
        <w:rPr>
          <w:rStyle w:val="eop"/>
          <w:rFonts w:ascii="Calibri Light" w:eastAsiaTheme="majorEastAsia" w:hAnsi="Calibri Light" w:cs="Calibri Light"/>
          <w:color w:val="2F5496"/>
          <w:sz w:val="32"/>
          <w:szCs w:val="32"/>
        </w:rPr>
        <w:t> </w:t>
      </w:r>
    </w:p>
    <w:p w14:paraId="563FAC7F" w14:textId="77777777" w:rsidR="006966B4" w:rsidRDefault="006966B4" w:rsidP="006966B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Phase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4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 –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PREPARE</w:t>
      </w:r>
    </w:p>
    <w:p w14:paraId="427439DB" w14:textId="77777777" w:rsidR="006966B4" w:rsidRDefault="006966B4" w:rsidP="006966B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</w:pPr>
    </w:p>
    <w:p w14:paraId="6FC6DE9E" w14:textId="4D9C7018" w:rsidR="006966B4" w:rsidRDefault="006966B4" w:rsidP="006966B4">
      <w:pPr>
        <w:pStyle w:val="Heading3"/>
        <w:numPr>
          <w:ilvl w:val="0"/>
          <w:numId w:val="1"/>
        </w:numPr>
        <w:ind w:left="426"/>
      </w:pPr>
      <w:r>
        <w:t>Problem</w:t>
      </w:r>
    </w:p>
    <w:p w14:paraId="14A1DD52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</w:t>
      </w:r>
      <w:r>
        <w:t>at is the problem that your solution will address in the target market?</w:t>
      </w:r>
    </w:p>
    <w:p w14:paraId="5F129A8D" w14:textId="636E2C2E" w:rsidR="006966B4" w:rsidRPr="006966B4" w:rsidRDefault="006966B4" w:rsidP="006966B4">
      <w:pPr>
        <w:pStyle w:val="ListParagraph"/>
        <w:ind w:left="426"/>
        <w:rPr>
          <w:i/>
          <w:iCs/>
        </w:rPr>
      </w:pPr>
      <w:r w:rsidRPr="006966B4">
        <w:rPr>
          <w:i/>
          <w:iCs/>
        </w:rPr>
        <w:t>Focus on the unmet need</w:t>
      </w:r>
      <w:r w:rsidRPr="006966B4">
        <w:rPr>
          <w:i/>
          <w:iCs/>
        </w:rPr>
        <w:t>.</w:t>
      </w:r>
    </w:p>
    <w:p w14:paraId="5C87D4C1" w14:textId="77777777" w:rsidR="006966B4" w:rsidRDefault="006966B4" w:rsidP="0082140C">
      <w:pPr>
        <w:pStyle w:val="ListParagraph"/>
        <w:numPr>
          <w:ilvl w:val="1"/>
          <w:numId w:val="1"/>
        </w:numPr>
        <w:ind w:left="426"/>
      </w:pPr>
      <w:r>
        <w:t>Who is the need owner on the target market?</w:t>
      </w:r>
      <w:r>
        <w:t xml:space="preserve"> </w:t>
      </w:r>
    </w:p>
    <w:p w14:paraId="5C5D0A85" w14:textId="028FAA60" w:rsidR="006966B4" w:rsidRPr="006966B4" w:rsidRDefault="006966B4" w:rsidP="006966B4">
      <w:pPr>
        <w:pStyle w:val="ListParagraph"/>
        <w:ind w:left="426"/>
        <w:rPr>
          <w:i/>
          <w:iCs/>
        </w:rPr>
      </w:pPr>
      <w:r w:rsidRPr="006966B4">
        <w:rPr>
          <w:i/>
          <w:iCs/>
        </w:rPr>
        <w:t xml:space="preserve">Who is the individual, group or organisation that experiences the problem? </w:t>
      </w:r>
    </w:p>
    <w:p w14:paraId="57B5A48E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Who are other groups impacted by the problem?</w:t>
      </w:r>
    </w:p>
    <w:p w14:paraId="1A00DAB6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What is the problem's impact?</w:t>
      </w:r>
      <w:r>
        <w:t xml:space="preserve"> </w:t>
      </w:r>
    </w:p>
    <w:p w14:paraId="0510B1AF" w14:textId="6C7D3255" w:rsidR="006966B4" w:rsidRDefault="006966B4" w:rsidP="006966B4">
      <w:pPr>
        <w:pStyle w:val="ListParagraph"/>
        <w:ind w:left="426"/>
      </w:pPr>
      <w:r>
        <w:t xml:space="preserve">Describe the impact both qualitatively and quantitatively. </w:t>
      </w:r>
    </w:p>
    <w:p w14:paraId="4095FC4B" w14:textId="02F4D15E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What is the problem's scope and urgency?"</w:t>
      </w:r>
    </w:p>
    <w:p w14:paraId="4329D266" w14:textId="77777777" w:rsidR="006966B4" w:rsidRDefault="006966B4" w:rsidP="006966B4">
      <w:pPr>
        <w:pStyle w:val="Heading3"/>
        <w:numPr>
          <w:ilvl w:val="0"/>
          <w:numId w:val="1"/>
        </w:numPr>
      </w:pPr>
      <w:r>
        <w:t>Environment</w:t>
      </w:r>
    </w:p>
    <w:p w14:paraId="78B92F4D" w14:textId="1DD49175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Are there any aspects of the target market that still requires additional research? If yes, what information needs to be gained, regarding:</w:t>
      </w:r>
    </w:p>
    <w:p w14:paraId="7EDD084C" w14:textId="136BCF52" w:rsidR="006966B4" w:rsidRDefault="006966B4" w:rsidP="006966B4">
      <w:pPr>
        <w:pStyle w:val="ListParagraph"/>
        <w:numPr>
          <w:ilvl w:val="2"/>
          <w:numId w:val="1"/>
        </w:numPr>
      </w:pPr>
      <w:r>
        <w:t>Regulatory and political factors?</w:t>
      </w:r>
    </w:p>
    <w:p w14:paraId="0EDBB136" w14:textId="29FD307E" w:rsidR="006966B4" w:rsidRDefault="006966B4" w:rsidP="006966B4">
      <w:pPr>
        <w:pStyle w:val="ListParagraph"/>
        <w:numPr>
          <w:ilvl w:val="2"/>
          <w:numId w:val="1"/>
        </w:numPr>
      </w:pPr>
      <w:r>
        <w:t>Infrastructure and processes?</w:t>
      </w:r>
    </w:p>
    <w:p w14:paraId="6699E930" w14:textId="713A11FC" w:rsidR="006966B4" w:rsidRDefault="006966B4" w:rsidP="006966B4">
      <w:pPr>
        <w:pStyle w:val="ListParagraph"/>
        <w:numPr>
          <w:ilvl w:val="2"/>
          <w:numId w:val="1"/>
        </w:numPr>
      </w:pPr>
      <w:r>
        <w:t>Cultural aspects?</w:t>
      </w:r>
    </w:p>
    <w:p w14:paraId="67BEC712" w14:textId="5BD0E3EF" w:rsidR="006966B4" w:rsidRDefault="006966B4" w:rsidP="006966B4">
      <w:pPr>
        <w:pStyle w:val="ListParagraph"/>
        <w:numPr>
          <w:ilvl w:val="2"/>
          <w:numId w:val="1"/>
        </w:numPr>
      </w:pPr>
      <w:r>
        <w:t>Behaviour and skills of stakeholders?</w:t>
      </w:r>
    </w:p>
    <w:p w14:paraId="7BB26BDB" w14:textId="77C53D89" w:rsidR="006966B4" w:rsidRDefault="006966B4" w:rsidP="006966B4">
      <w:pPr>
        <w:pStyle w:val="ListParagraph"/>
        <w:numPr>
          <w:ilvl w:val="2"/>
          <w:numId w:val="1"/>
        </w:numPr>
      </w:pPr>
      <w:r>
        <w:t>Other aspects?</w:t>
      </w:r>
    </w:p>
    <w:p w14:paraId="179E5CD4" w14:textId="5CAE6BB0" w:rsidR="006966B4" w:rsidRDefault="006966B4" w:rsidP="006966B4">
      <w:pPr>
        <w:pStyle w:val="Heading3"/>
        <w:numPr>
          <w:ilvl w:val="0"/>
          <w:numId w:val="1"/>
        </w:numPr>
      </w:pPr>
      <w:r>
        <w:t>Solution</w:t>
      </w:r>
    </w:p>
    <w:p w14:paraId="3E910660" w14:textId="70B5DF0E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What is the solution you intend to implement on the target market?</w:t>
      </w:r>
    </w:p>
    <w:p w14:paraId="23221502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 xml:space="preserve">What is your value proposal to the main stakeholders? </w:t>
      </w:r>
    </w:p>
    <w:p w14:paraId="6A704938" w14:textId="2304233E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Do you need to adapt your solution to the target market and if yes, how?</w:t>
      </w:r>
    </w:p>
    <w:p w14:paraId="6B4F3DD3" w14:textId="77777777" w:rsidR="006966B4" w:rsidRDefault="006966B4" w:rsidP="00B53EB6">
      <w:pPr>
        <w:pStyle w:val="ListParagraph"/>
        <w:numPr>
          <w:ilvl w:val="1"/>
          <w:numId w:val="1"/>
        </w:numPr>
        <w:ind w:left="426"/>
      </w:pPr>
      <w:r>
        <w:t>How do you define successful implementation?</w:t>
      </w:r>
    </w:p>
    <w:p w14:paraId="36735824" w14:textId="5A03C0A9" w:rsidR="006966B4" w:rsidRDefault="006966B4" w:rsidP="006966B4">
      <w:pPr>
        <w:pStyle w:val="ListParagraph"/>
        <w:ind w:left="426"/>
      </w:pPr>
      <w:r w:rsidRPr="006966B4">
        <w:rPr>
          <w:i/>
          <w:iCs/>
        </w:rPr>
        <w:t>What are the aims and goals of your scale-up activities?</w:t>
      </w:r>
    </w:p>
    <w:p w14:paraId="6368BD7D" w14:textId="72FF28A9" w:rsidR="006966B4" w:rsidRDefault="006966B4" w:rsidP="006966B4">
      <w:pPr>
        <w:pStyle w:val="Heading3"/>
        <w:numPr>
          <w:ilvl w:val="0"/>
          <w:numId w:val="1"/>
        </w:numPr>
      </w:pPr>
      <w:r>
        <w:t>Resources</w:t>
      </w:r>
    </w:p>
    <w:p w14:paraId="02A16E43" w14:textId="060FB99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What is the intended scope, scale and timeline of your scale-up?</w:t>
      </w:r>
    </w:p>
    <w:p w14:paraId="1E53B9BD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 xml:space="preserve">What are the required standards and licences for market entry? </w:t>
      </w:r>
    </w:p>
    <w:p w14:paraId="178FA9CF" w14:textId="7D722072" w:rsidR="006966B4" w:rsidRPr="006966B4" w:rsidRDefault="006966B4" w:rsidP="006966B4">
      <w:pPr>
        <w:pStyle w:val="ListParagraph"/>
        <w:ind w:left="426"/>
        <w:rPr>
          <w:i/>
          <w:iCs/>
        </w:rPr>
      </w:pPr>
      <w:r w:rsidRPr="006966B4">
        <w:rPr>
          <w:i/>
          <w:iCs/>
        </w:rPr>
        <w:t>Does your solution meet the requirements? Which post-marketing regulations do you have to follow?</w:t>
      </w:r>
    </w:p>
    <w:p w14:paraId="7E5BF6E8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 xml:space="preserve">What effort is necessary to ensure the solution will be integrated and running in the target market framework sustainably? </w:t>
      </w:r>
    </w:p>
    <w:p w14:paraId="1726D2C7" w14:textId="77777777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>Which stakeholders and partners do you need to involve in the scale-up process and how?</w:t>
      </w:r>
    </w:p>
    <w:p w14:paraId="2A2A7DDF" w14:textId="71EFCA0A" w:rsidR="006966B4" w:rsidRDefault="006966B4" w:rsidP="006966B4">
      <w:pPr>
        <w:pStyle w:val="ListParagraph"/>
        <w:numPr>
          <w:ilvl w:val="1"/>
          <w:numId w:val="1"/>
        </w:numPr>
        <w:ind w:left="426"/>
      </w:pPr>
      <w:r>
        <w:t xml:space="preserve">What is the long-term strategy for financing the scale-up? </w:t>
      </w:r>
    </w:p>
    <w:p w14:paraId="139905F0" w14:textId="70858075" w:rsidR="007438D2" w:rsidRDefault="006966B4" w:rsidP="007438D2">
      <w:pPr>
        <w:pStyle w:val="Heading3"/>
        <w:numPr>
          <w:ilvl w:val="0"/>
          <w:numId w:val="1"/>
        </w:numPr>
      </w:pPr>
      <w:r>
        <w:t>Monitoring and evaluation</w:t>
      </w:r>
    </w:p>
    <w:p w14:paraId="75ED80CE" w14:textId="68672211" w:rsidR="006C34B4" w:rsidRDefault="006966B4" w:rsidP="007438D2">
      <w:pPr>
        <w:pStyle w:val="ListParagraph"/>
        <w:numPr>
          <w:ilvl w:val="1"/>
          <w:numId w:val="1"/>
        </w:numPr>
        <w:ind w:left="426"/>
      </w:pPr>
      <w:r>
        <w:t>How do you intend to monitor and evaluate the success of your scaling-up process?</w:t>
      </w:r>
    </w:p>
    <w:p w14:paraId="5792C5B5" w14:textId="1E7E49EE" w:rsidR="007438D2" w:rsidRDefault="007438D2" w:rsidP="007438D2">
      <w:pPr>
        <w:pStyle w:val="Heading3"/>
        <w:numPr>
          <w:ilvl w:val="0"/>
          <w:numId w:val="1"/>
        </w:numPr>
      </w:pPr>
      <w:r>
        <w:t>Conclusions</w:t>
      </w:r>
    </w:p>
    <w:p w14:paraId="6DE6F9DD" w14:textId="29C92ACE" w:rsidR="007438D2" w:rsidRPr="007438D2" w:rsidRDefault="007438D2" w:rsidP="007438D2">
      <w:pPr>
        <w:pStyle w:val="ListParagraph"/>
        <w:numPr>
          <w:ilvl w:val="1"/>
          <w:numId w:val="1"/>
        </w:numPr>
        <w:ind w:left="426"/>
      </w:pPr>
      <w:r>
        <w:t>Based on the information submitted, are you ready to implement your innovation at the target market?</w:t>
      </w:r>
    </w:p>
    <w:sectPr w:rsidR="007438D2" w:rsidRPr="00743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070"/>
    <w:multiLevelType w:val="multilevel"/>
    <w:tmpl w:val="A3522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8378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EC"/>
    <w:rsid w:val="004E60EC"/>
    <w:rsid w:val="00535B85"/>
    <w:rsid w:val="006966B4"/>
    <w:rsid w:val="006C34B4"/>
    <w:rsid w:val="007438D2"/>
    <w:rsid w:val="00A735AA"/>
    <w:rsid w:val="00D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952C"/>
  <w15:chartTrackingRefBased/>
  <w15:docId w15:val="{0DC7A875-9AA4-4172-853F-FC62012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B85"/>
    <w:pPr>
      <w:keepNext/>
      <w:keepLines/>
      <w:spacing w:before="240" w:after="2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aragraph">
    <w:name w:val="paragraph"/>
    <w:basedOn w:val="Normal"/>
    <w:rsid w:val="0069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966B4"/>
  </w:style>
  <w:style w:type="character" w:customStyle="1" w:styleId="eop">
    <w:name w:val="eop"/>
    <w:basedOn w:val="DefaultParagraphFont"/>
    <w:rsid w:val="006966B4"/>
  </w:style>
  <w:style w:type="character" w:customStyle="1" w:styleId="Heading3Char">
    <w:name w:val="Heading 3 Char"/>
    <w:basedOn w:val="DefaultParagraphFont"/>
    <w:link w:val="Heading3"/>
    <w:uiPriority w:val="9"/>
    <w:rsid w:val="006966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8A558E82D194796C82A9C7ABD76CF" ma:contentTypeVersion="15" ma:contentTypeDescription="Create a new document." ma:contentTypeScope="" ma:versionID="90beb8c38094aa75972ee39de1d1a369">
  <xsd:schema xmlns:xsd="http://www.w3.org/2001/XMLSchema" xmlns:xs="http://www.w3.org/2001/XMLSchema" xmlns:p="http://schemas.microsoft.com/office/2006/metadata/properties" xmlns:ns2="09147e76-745e-4ffb-a9d7-ac6097e97e4b" xmlns:ns3="4d2f7ddf-ab7b-4bb4-b15a-4e97ba4faf1b" targetNamespace="http://schemas.microsoft.com/office/2006/metadata/properties" ma:root="true" ma:fieldsID="a8388ef64168ceebbcb05ae390327e80" ns2:_="" ns3:_="">
    <xsd:import namespace="09147e76-745e-4ffb-a9d7-ac6097e97e4b"/>
    <xsd:import namespace="4d2f7ddf-ab7b-4bb4-b15a-4e97ba4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47e76-745e-4ffb-a9d7-ac6097e97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4ae7c2-2328-4d3e-a249-925cda95e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7ddf-ab7b-4bb4-b15a-4e97ba4f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59cf7c-eb5c-403c-ac8e-13ce92cce967}" ma:internalName="TaxCatchAll" ma:showField="CatchAllData" ma:web="4d2f7ddf-ab7b-4bb4-b15a-4e97ba4fa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47e76-745e-4ffb-a9d7-ac6097e97e4b">
      <Terms xmlns="http://schemas.microsoft.com/office/infopath/2007/PartnerControls"/>
    </lcf76f155ced4ddcb4097134ff3c332f>
    <TaxCatchAll xmlns="4d2f7ddf-ab7b-4bb4-b15a-4e97ba4faf1b" xsi:nil="true"/>
  </documentManagement>
</p:properties>
</file>

<file path=customXml/itemProps1.xml><?xml version="1.0" encoding="utf-8"?>
<ds:datastoreItem xmlns:ds="http://schemas.openxmlformats.org/officeDocument/2006/customXml" ds:itemID="{4405A124-CB7F-4AAD-89D6-B490F3354017}"/>
</file>

<file path=customXml/itemProps2.xml><?xml version="1.0" encoding="utf-8"?>
<ds:datastoreItem xmlns:ds="http://schemas.openxmlformats.org/officeDocument/2006/customXml" ds:itemID="{5D22B19E-FC83-4D7D-BA7D-B6D4AE78520E}"/>
</file>

<file path=customXml/itemProps3.xml><?xml version="1.0" encoding="utf-8"?>
<ds:datastoreItem xmlns:ds="http://schemas.openxmlformats.org/officeDocument/2006/customXml" ds:itemID="{6371D03C-8605-4FAA-B2A1-A72885365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Merirand</dc:creator>
  <cp:keywords/>
  <dc:description/>
  <cp:lastModifiedBy>Maarika Merirand</cp:lastModifiedBy>
  <cp:revision>2</cp:revision>
  <dcterms:created xsi:type="dcterms:W3CDTF">2022-10-11T14:06:00Z</dcterms:created>
  <dcterms:modified xsi:type="dcterms:W3CDTF">2022-10-11T14:18:00Z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0x0101000718A558E82D194796C82A9C7ABD76CF</vt:lpwstr>
  </property>
</Properties>
</file>